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2288" w14:textId="77777777" w:rsidR="00E161BD" w:rsidRDefault="00E161BD" w:rsidP="00E161BD">
      <w:pPr>
        <w:pStyle w:val="Default"/>
      </w:pPr>
    </w:p>
    <w:p w14:paraId="1473229A" w14:textId="77777777" w:rsidR="00D07C54" w:rsidRDefault="00B323D8">
      <w:pPr>
        <w:rPr>
          <w:rFonts w:ascii="Arial" w:hAnsi="Arial" w:cs="Arial"/>
          <w:color w:val="333333"/>
          <w:sz w:val="21"/>
          <w:szCs w:val="21"/>
          <w:shd w:val="clear" w:color="auto" w:fill="FFFFFF"/>
        </w:rPr>
      </w:pPr>
      <w:bookmarkStart w:id="0" w:name="_GoBack"/>
      <w:bookmarkEnd w:id="0"/>
      <w:r w:rsidRPr="002879B3">
        <w:rPr>
          <w:rFonts w:ascii="Arial" w:hAnsi="Arial" w:cs="Arial"/>
          <w:color w:val="333333"/>
          <w:sz w:val="28"/>
          <w:szCs w:val="28"/>
          <w:shd w:val="clear" w:color="auto" w:fill="FFFFFF"/>
        </w:rPr>
        <w:t xml:space="preserve">The topic that you will be studying is: </w:t>
      </w:r>
      <w:r w:rsidR="00D07C54">
        <w:rPr>
          <w:rFonts w:ascii="Arial" w:hAnsi="Arial" w:cs="Arial"/>
          <w:b/>
          <w:bCs/>
          <w:color w:val="333333"/>
          <w:sz w:val="28"/>
          <w:szCs w:val="28"/>
          <w:u w:val="single"/>
          <w:shd w:val="clear" w:color="auto" w:fill="FFFFFF"/>
        </w:rPr>
        <w:t>SPACE</w:t>
      </w:r>
      <w:r w:rsidRPr="002879B3">
        <w:rPr>
          <w:rFonts w:ascii="Arial" w:hAnsi="Arial" w:cs="Arial"/>
          <w:color w:val="333333"/>
          <w:sz w:val="28"/>
          <w:szCs w:val="28"/>
          <w:shd w:val="clear" w:color="auto" w:fill="FFFFFF"/>
        </w:rPr>
        <w:t>.</w:t>
      </w:r>
      <w:r w:rsidRPr="002879B3">
        <w:rPr>
          <w:rFonts w:ascii="&amp;quot" w:hAnsi="&amp;quot"/>
          <w:color w:val="333333"/>
          <w:sz w:val="28"/>
          <w:szCs w:val="28"/>
        </w:rPr>
        <w:br/>
      </w:r>
      <w:r>
        <w:rPr>
          <w:rFonts w:ascii="&amp;quot" w:hAnsi="&amp;quot"/>
          <w:color w:val="333333"/>
          <w:sz w:val="21"/>
          <w:szCs w:val="21"/>
        </w:rPr>
        <w:br/>
      </w:r>
    </w:p>
    <w:p w14:paraId="4BB9E39E" w14:textId="49223E2D" w:rsidR="002879B3" w:rsidRDefault="002879B3" w:rsidP="002879B3">
      <w:pPr>
        <w:rPr>
          <w:b/>
          <w:bCs/>
          <w:sz w:val="24"/>
          <w:szCs w:val="24"/>
          <w:u w:val="single"/>
        </w:rPr>
      </w:pPr>
      <w:r w:rsidRPr="00AD588A">
        <w:rPr>
          <w:b/>
          <w:bCs/>
          <w:sz w:val="24"/>
          <w:szCs w:val="24"/>
          <w:u w:val="single"/>
        </w:rPr>
        <w:t xml:space="preserve">Lesson 1 </w:t>
      </w:r>
      <w:r w:rsidR="00D07C54">
        <w:rPr>
          <w:b/>
          <w:bCs/>
          <w:sz w:val="24"/>
          <w:szCs w:val="24"/>
          <w:u w:val="single"/>
        </w:rPr>
        <w:t>–</w:t>
      </w:r>
      <w:r w:rsidRPr="00AD588A">
        <w:rPr>
          <w:b/>
          <w:bCs/>
          <w:sz w:val="24"/>
          <w:szCs w:val="24"/>
          <w:u w:val="single"/>
        </w:rPr>
        <w:t xml:space="preserve"> </w:t>
      </w:r>
      <w:r w:rsidR="00D07C54">
        <w:rPr>
          <w:b/>
          <w:bCs/>
          <w:sz w:val="24"/>
          <w:szCs w:val="24"/>
          <w:u w:val="single"/>
        </w:rPr>
        <w:t>Space</w:t>
      </w:r>
    </w:p>
    <w:p w14:paraId="417D4A14" w14:textId="77E58725" w:rsidR="00D07C54" w:rsidRPr="00D07C54" w:rsidRDefault="00D07C54" w:rsidP="00D07C54">
      <w:pPr>
        <w:pStyle w:val="Default"/>
        <w:rPr>
          <w:rFonts w:asciiTheme="minorHAnsi" w:hAnsiTheme="minorHAnsi" w:cstheme="minorHAnsi"/>
        </w:rPr>
      </w:pPr>
    </w:p>
    <w:p w14:paraId="7E8FAEBD" w14:textId="18303A10" w:rsidR="00D07C54" w:rsidRPr="00D07C54" w:rsidRDefault="00D07C54" w:rsidP="00D07C54">
      <w:pPr>
        <w:pStyle w:val="Default"/>
        <w:spacing w:after="120"/>
        <w:rPr>
          <w:rFonts w:asciiTheme="minorHAnsi" w:hAnsiTheme="minorHAnsi" w:cstheme="minorHAnsi"/>
        </w:rPr>
      </w:pPr>
      <w:r w:rsidRPr="00D07C54">
        <w:rPr>
          <w:rFonts w:asciiTheme="minorHAnsi" w:hAnsiTheme="minorHAnsi" w:cstheme="minorHAnsi"/>
        </w:rPr>
        <w:t xml:space="preserve">• Print off or copy the </w:t>
      </w:r>
      <w:r>
        <w:rPr>
          <w:rFonts w:asciiTheme="minorHAnsi" w:hAnsiTheme="minorHAnsi" w:cstheme="minorHAnsi"/>
        </w:rPr>
        <w:t>‘</w:t>
      </w:r>
      <w:r w:rsidRPr="00D07C54">
        <w:rPr>
          <w:rFonts w:asciiTheme="minorHAnsi" w:hAnsiTheme="minorHAnsi" w:cstheme="minorHAnsi"/>
          <w:b/>
          <w:bCs/>
        </w:rPr>
        <w:t>Space Mind</w:t>
      </w:r>
      <w:r>
        <w:rPr>
          <w:rFonts w:asciiTheme="minorHAnsi" w:hAnsiTheme="minorHAnsi" w:cstheme="minorHAnsi"/>
          <w:b/>
          <w:bCs/>
        </w:rPr>
        <w:t xml:space="preserve"> </w:t>
      </w:r>
      <w:r w:rsidRPr="00D07C54">
        <w:rPr>
          <w:rFonts w:asciiTheme="minorHAnsi" w:hAnsiTheme="minorHAnsi" w:cstheme="minorHAnsi"/>
          <w:b/>
          <w:bCs/>
        </w:rPr>
        <w:t>map</w:t>
      </w:r>
      <w:r>
        <w:rPr>
          <w:rFonts w:asciiTheme="minorHAnsi" w:hAnsiTheme="minorHAnsi" w:cstheme="minorHAnsi"/>
        </w:rPr>
        <w:t>’</w:t>
      </w:r>
      <w:r w:rsidRPr="00D07C54">
        <w:rPr>
          <w:rFonts w:asciiTheme="minorHAnsi" w:hAnsiTheme="minorHAnsi" w:cstheme="minorHAnsi"/>
        </w:rPr>
        <w:t xml:space="preserve"> </w:t>
      </w:r>
    </w:p>
    <w:p w14:paraId="692F81D1" w14:textId="77777777" w:rsidR="00D07C54" w:rsidRPr="00D07C54" w:rsidRDefault="00D07C54" w:rsidP="00D07C54">
      <w:pPr>
        <w:pStyle w:val="Default"/>
        <w:spacing w:after="120"/>
        <w:rPr>
          <w:rFonts w:asciiTheme="minorHAnsi" w:hAnsiTheme="minorHAnsi" w:cstheme="minorHAnsi"/>
        </w:rPr>
      </w:pPr>
      <w:r w:rsidRPr="00D07C54">
        <w:rPr>
          <w:rFonts w:asciiTheme="minorHAnsi" w:hAnsiTheme="minorHAnsi" w:cstheme="minorHAnsi"/>
        </w:rPr>
        <w:t xml:space="preserve">• Use your notes and revision guide to complete the mind map. </w:t>
      </w:r>
    </w:p>
    <w:p w14:paraId="67035C07" w14:textId="0D2C2ACE" w:rsidR="00D07C54" w:rsidRDefault="00D07C54" w:rsidP="00D07C54">
      <w:pPr>
        <w:pStyle w:val="Default"/>
        <w:spacing w:after="120"/>
        <w:rPr>
          <w:rFonts w:asciiTheme="minorHAnsi" w:hAnsiTheme="minorHAnsi" w:cstheme="minorHAnsi"/>
        </w:rPr>
      </w:pPr>
      <w:r w:rsidRPr="00D07C54">
        <w:rPr>
          <w:rFonts w:asciiTheme="minorHAnsi" w:hAnsiTheme="minorHAnsi" w:cstheme="minorHAnsi"/>
        </w:rPr>
        <w:t xml:space="preserve">• Play this quiz to see how well you can do </w:t>
      </w:r>
    </w:p>
    <w:p w14:paraId="7272E46B" w14:textId="77777777" w:rsidR="00D07C54" w:rsidRDefault="00D07C54" w:rsidP="00D07C54">
      <w:pPr>
        <w:pStyle w:val="Default"/>
        <w:rPr>
          <w:rFonts w:asciiTheme="minorHAnsi" w:hAnsiTheme="minorHAnsi" w:cstheme="minorHAnsi"/>
        </w:rPr>
      </w:pPr>
    </w:p>
    <w:p w14:paraId="5E942430" w14:textId="72F495E8" w:rsidR="00D07C54" w:rsidRDefault="00D07C54" w:rsidP="00D07C54">
      <w:pPr>
        <w:pStyle w:val="Default"/>
        <w:rPr>
          <w:rFonts w:asciiTheme="minorHAnsi" w:hAnsiTheme="minorHAnsi" w:cstheme="minorHAnsi"/>
        </w:rPr>
      </w:pPr>
      <w:hyperlink r:id="rId7" w:history="1">
        <w:r w:rsidRPr="008272C2">
          <w:rPr>
            <w:rStyle w:val="Hyperlink"/>
            <w:rFonts w:asciiTheme="minorHAnsi" w:hAnsiTheme="minorHAnsi" w:cstheme="minorHAnsi"/>
          </w:rPr>
          <w:t>https://animatedscience.co.uk/ispring/ks3/6_space/</w:t>
        </w:r>
      </w:hyperlink>
    </w:p>
    <w:p w14:paraId="161CE4D7" w14:textId="77777777" w:rsidR="00D07C54" w:rsidRPr="00D07C54" w:rsidRDefault="00D07C54" w:rsidP="00D07C54">
      <w:pPr>
        <w:pStyle w:val="Default"/>
        <w:rPr>
          <w:rFonts w:asciiTheme="minorHAnsi" w:hAnsiTheme="minorHAnsi" w:cstheme="minorHAnsi"/>
        </w:rPr>
      </w:pPr>
    </w:p>
    <w:p w14:paraId="62CC568A" w14:textId="77777777" w:rsidR="002879B3" w:rsidRDefault="002879B3" w:rsidP="002879B3">
      <w:pPr>
        <w:rPr>
          <w:b/>
          <w:bCs/>
          <w:sz w:val="24"/>
          <w:szCs w:val="24"/>
          <w:u w:val="single"/>
        </w:rPr>
      </w:pPr>
    </w:p>
    <w:p w14:paraId="76177C4E" w14:textId="26E04438" w:rsidR="002879B3" w:rsidRDefault="002879B3" w:rsidP="002879B3">
      <w:pPr>
        <w:rPr>
          <w:b/>
          <w:bCs/>
          <w:sz w:val="24"/>
          <w:szCs w:val="24"/>
          <w:u w:val="single"/>
        </w:rPr>
      </w:pPr>
      <w:r w:rsidRPr="00AD588A">
        <w:rPr>
          <w:b/>
          <w:bCs/>
          <w:sz w:val="24"/>
          <w:szCs w:val="24"/>
          <w:u w:val="single"/>
        </w:rPr>
        <w:t xml:space="preserve">Lesson </w:t>
      </w:r>
      <w:proofErr w:type="gramStart"/>
      <w:r w:rsidRPr="00AD588A">
        <w:rPr>
          <w:b/>
          <w:bCs/>
          <w:sz w:val="24"/>
          <w:szCs w:val="24"/>
          <w:u w:val="single"/>
        </w:rPr>
        <w:t xml:space="preserve">2 </w:t>
      </w:r>
      <w:r w:rsidR="00D07C54">
        <w:rPr>
          <w:b/>
          <w:bCs/>
          <w:sz w:val="24"/>
          <w:szCs w:val="24"/>
          <w:u w:val="single"/>
        </w:rPr>
        <w:t xml:space="preserve"> -</w:t>
      </w:r>
      <w:proofErr w:type="gramEnd"/>
      <w:r w:rsidR="00D07C54">
        <w:rPr>
          <w:b/>
          <w:bCs/>
          <w:sz w:val="24"/>
          <w:szCs w:val="24"/>
          <w:u w:val="single"/>
        </w:rPr>
        <w:t xml:space="preserve"> Space</w:t>
      </w:r>
    </w:p>
    <w:p w14:paraId="09663A8F" w14:textId="77777777" w:rsidR="00D07C54" w:rsidRDefault="00D07C54" w:rsidP="00D07C54">
      <w:pPr>
        <w:pStyle w:val="Default"/>
        <w:rPr>
          <w:rFonts w:asciiTheme="minorHAnsi" w:hAnsiTheme="minorHAnsi" w:cstheme="minorHAnsi"/>
        </w:rPr>
      </w:pPr>
    </w:p>
    <w:p w14:paraId="3442D2B0" w14:textId="2A582C3F" w:rsidR="00D07C54" w:rsidRPr="00D07C54" w:rsidRDefault="00D07C54" w:rsidP="00D07C54">
      <w:pPr>
        <w:pStyle w:val="Default"/>
        <w:spacing w:after="120"/>
        <w:rPr>
          <w:rFonts w:asciiTheme="minorHAnsi" w:hAnsiTheme="minorHAnsi" w:cstheme="minorHAnsi"/>
        </w:rPr>
      </w:pPr>
      <w:r w:rsidRPr="00D07C54">
        <w:rPr>
          <w:rFonts w:asciiTheme="minorHAnsi" w:hAnsiTheme="minorHAnsi" w:cstheme="minorHAnsi"/>
        </w:rPr>
        <w:t xml:space="preserve">• Print off or write out the </w:t>
      </w:r>
      <w:r>
        <w:rPr>
          <w:rFonts w:asciiTheme="minorHAnsi" w:hAnsiTheme="minorHAnsi" w:cstheme="minorHAnsi"/>
        </w:rPr>
        <w:t>‘</w:t>
      </w:r>
      <w:r w:rsidRPr="00D07C54">
        <w:rPr>
          <w:rFonts w:asciiTheme="minorHAnsi" w:hAnsiTheme="minorHAnsi" w:cstheme="minorHAnsi"/>
          <w:b/>
          <w:bCs/>
        </w:rPr>
        <w:t>Space R</w:t>
      </w:r>
      <w:r w:rsidRPr="00D07C54">
        <w:rPr>
          <w:rFonts w:asciiTheme="minorHAnsi" w:hAnsiTheme="minorHAnsi" w:cstheme="minorHAnsi"/>
          <w:b/>
          <w:bCs/>
        </w:rPr>
        <w:t xml:space="preserve">ecall </w:t>
      </w:r>
      <w:r w:rsidRPr="00D07C54">
        <w:rPr>
          <w:rFonts w:asciiTheme="minorHAnsi" w:hAnsiTheme="minorHAnsi" w:cstheme="minorHAnsi"/>
          <w:b/>
          <w:bCs/>
        </w:rPr>
        <w:t>Q</w:t>
      </w:r>
      <w:r w:rsidRPr="00D07C54">
        <w:rPr>
          <w:rFonts w:asciiTheme="minorHAnsi" w:hAnsiTheme="minorHAnsi" w:cstheme="minorHAnsi"/>
          <w:b/>
          <w:bCs/>
        </w:rPr>
        <w:t>uestions</w:t>
      </w:r>
      <w:r>
        <w:rPr>
          <w:rFonts w:asciiTheme="minorHAnsi" w:hAnsiTheme="minorHAnsi" w:cstheme="minorHAnsi"/>
        </w:rPr>
        <w:t>’</w:t>
      </w:r>
      <w:r w:rsidRPr="00D07C54">
        <w:rPr>
          <w:rFonts w:asciiTheme="minorHAnsi" w:hAnsiTheme="minorHAnsi" w:cstheme="minorHAnsi"/>
        </w:rPr>
        <w:t>.</w:t>
      </w:r>
    </w:p>
    <w:p w14:paraId="7C9E93BD" w14:textId="77777777" w:rsidR="00D07C54" w:rsidRPr="00D07C54" w:rsidRDefault="00D07C54" w:rsidP="00D07C54">
      <w:pPr>
        <w:pStyle w:val="Default"/>
        <w:spacing w:after="120"/>
        <w:rPr>
          <w:rFonts w:asciiTheme="minorHAnsi" w:hAnsiTheme="minorHAnsi" w:cstheme="minorHAnsi"/>
        </w:rPr>
      </w:pPr>
      <w:r w:rsidRPr="00D07C54">
        <w:rPr>
          <w:rFonts w:asciiTheme="minorHAnsi" w:hAnsiTheme="minorHAnsi" w:cstheme="minorHAnsi"/>
        </w:rPr>
        <w:t xml:space="preserve">• Complete the 15 recall facts questions on space. (use your notes if needed) </w:t>
      </w:r>
    </w:p>
    <w:p w14:paraId="6A96A2C8" w14:textId="1BFD7950" w:rsidR="00D07C54" w:rsidRPr="00D07C54" w:rsidRDefault="00D07C54" w:rsidP="00D07C54">
      <w:pPr>
        <w:pStyle w:val="Default"/>
        <w:spacing w:after="120"/>
        <w:rPr>
          <w:rFonts w:asciiTheme="minorHAnsi" w:hAnsiTheme="minorHAnsi" w:cstheme="minorHAnsi"/>
        </w:rPr>
      </w:pPr>
      <w:r w:rsidRPr="00D07C54">
        <w:rPr>
          <w:rFonts w:asciiTheme="minorHAnsi" w:hAnsiTheme="minorHAnsi" w:cstheme="minorHAnsi"/>
        </w:rPr>
        <w:t xml:space="preserve">• Print off and complete or write out the answers to the </w:t>
      </w:r>
      <w:r>
        <w:rPr>
          <w:rFonts w:asciiTheme="minorHAnsi" w:hAnsiTheme="minorHAnsi" w:cstheme="minorHAnsi"/>
        </w:rPr>
        <w:t>‘</w:t>
      </w:r>
      <w:r w:rsidRPr="00D07C54">
        <w:rPr>
          <w:rFonts w:asciiTheme="minorHAnsi" w:hAnsiTheme="minorHAnsi" w:cstheme="minorHAnsi"/>
          <w:b/>
          <w:bCs/>
        </w:rPr>
        <w:t>Space revision activity</w:t>
      </w:r>
      <w:r>
        <w:rPr>
          <w:rFonts w:asciiTheme="minorHAnsi" w:hAnsiTheme="minorHAnsi" w:cstheme="minorHAnsi"/>
        </w:rPr>
        <w:t>’</w:t>
      </w:r>
      <w:r w:rsidRPr="00D07C54">
        <w:rPr>
          <w:rFonts w:asciiTheme="minorHAnsi" w:hAnsiTheme="minorHAnsi" w:cstheme="minorHAnsi"/>
        </w:rPr>
        <w:t xml:space="preserve">. </w:t>
      </w:r>
    </w:p>
    <w:p w14:paraId="0D3E5820" w14:textId="15ECC824" w:rsidR="00D07C54" w:rsidRDefault="00D07C54" w:rsidP="002879B3">
      <w:pPr>
        <w:rPr>
          <w:rFonts w:cstheme="minorHAnsi"/>
          <w:b/>
          <w:bCs/>
          <w:sz w:val="24"/>
          <w:szCs w:val="24"/>
          <w:u w:val="single"/>
        </w:rPr>
      </w:pPr>
    </w:p>
    <w:p w14:paraId="59244692" w14:textId="3A5ED3AE" w:rsidR="00D07C54" w:rsidRDefault="00D07C54" w:rsidP="00D07C54">
      <w:pPr>
        <w:pStyle w:val="Default"/>
        <w:rPr>
          <w:rFonts w:asciiTheme="minorHAnsi" w:hAnsiTheme="minorHAnsi" w:cstheme="minorHAnsi"/>
        </w:rPr>
      </w:pPr>
      <w:r w:rsidRPr="00D07C54">
        <w:rPr>
          <w:rFonts w:asciiTheme="minorHAnsi" w:hAnsiTheme="minorHAnsi" w:cstheme="minorHAnsi"/>
        </w:rPr>
        <w:t>Watch these videos:</w:t>
      </w:r>
    </w:p>
    <w:p w14:paraId="62EB82BD" w14:textId="77777777" w:rsidR="00D07C54" w:rsidRPr="00D07C54" w:rsidRDefault="00D07C54" w:rsidP="00D07C54">
      <w:pPr>
        <w:pStyle w:val="Default"/>
        <w:rPr>
          <w:rFonts w:asciiTheme="minorHAnsi" w:hAnsiTheme="minorHAnsi" w:cstheme="minorHAnsi"/>
        </w:rPr>
      </w:pPr>
    </w:p>
    <w:p w14:paraId="5FB42594" w14:textId="3A4E068A" w:rsidR="00D07C54" w:rsidRDefault="00D07C54" w:rsidP="00D07C54">
      <w:pPr>
        <w:pStyle w:val="Default"/>
        <w:rPr>
          <w:rFonts w:asciiTheme="minorHAnsi" w:hAnsiTheme="minorHAnsi" w:cstheme="minorHAnsi"/>
        </w:rPr>
      </w:pPr>
      <w:hyperlink r:id="rId8" w:history="1">
        <w:r w:rsidRPr="008272C2">
          <w:rPr>
            <w:rStyle w:val="Hyperlink"/>
            <w:rFonts w:asciiTheme="minorHAnsi" w:hAnsiTheme="minorHAnsi" w:cstheme="minorHAnsi"/>
          </w:rPr>
          <w:t>https://www.youtube.com/watch?v=XzVnU7I4_Wg</w:t>
        </w:r>
      </w:hyperlink>
    </w:p>
    <w:p w14:paraId="794BE903" w14:textId="77777777" w:rsidR="00D07C54" w:rsidRPr="00D07C54" w:rsidRDefault="00D07C54" w:rsidP="00D07C54">
      <w:pPr>
        <w:pStyle w:val="Default"/>
        <w:rPr>
          <w:rFonts w:asciiTheme="minorHAnsi" w:hAnsiTheme="minorHAnsi" w:cstheme="minorHAnsi"/>
        </w:rPr>
      </w:pPr>
    </w:p>
    <w:p w14:paraId="1D12971A" w14:textId="7F5DE8BA" w:rsidR="00D07C54" w:rsidRDefault="00D07C54" w:rsidP="00D07C54">
      <w:pPr>
        <w:pStyle w:val="Default"/>
        <w:rPr>
          <w:rFonts w:asciiTheme="minorHAnsi" w:hAnsiTheme="minorHAnsi" w:cstheme="minorHAnsi"/>
        </w:rPr>
      </w:pPr>
      <w:hyperlink r:id="rId9" w:history="1">
        <w:r w:rsidRPr="008272C2">
          <w:rPr>
            <w:rStyle w:val="Hyperlink"/>
            <w:rFonts w:asciiTheme="minorHAnsi" w:hAnsiTheme="minorHAnsi" w:cstheme="minorHAnsi"/>
          </w:rPr>
          <w:t>https://www.youtube.com/watch?v=zR3Igc3Rhfg</w:t>
        </w:r>
      </w:hyperlink>
    </w:p>
    <w:p w14:paraId="372AEC56" w14:textId="77777777" w:rsidR="00D07C54" w:rsidRPr="00D07C54" w:rsidRDefault="00D07C54" w:rsidP="00D07C54">
      <w:pPr>
        <w:pStyle w:val="Default"/>
        <w:rPr>
          <w:rFonts w:asciiTheme="minorHAnsi" w:hAnsiTheme="minorHAnsi" w:cstheme="minorHAnsi"/>
        </w:rPr>
      </w:pPr>
    </w:p>
    <w:p w14:paraId="6D3B8F58" w14:textId="25111D51" w:rsidR="00D07C54" w:rsidRDefault="00D07C54" w:rsidP="00D07C54">
      <w:pPr>
        <w:pStyle w:val="Default"/>
        <w:rPr>
          <w:rFonts w:asciiTheme="minorHAnsi" w:hAnsiTheme="minorHAnsi" w:cstheme="minorHAnsi"/>
        </w:rPr>
      </w:pPr>
      <w:hyperlink r:id="rId10" w:history="1">
        <w:r w:rsidRPr="008272C2">
          <w:rPr>
            <w:rStyle w:val="Hyperlink"/>
            <w:rFonts w:asciiTheme="minorHAnsi" w:hAnsiTheme="minorHAnsi" w:cstheme="minorHAnsi"/>
          </w:rPr>
          <w:t>https://www.youtube.com/watch?v=WOD1hT0fhyw</w:t>
        </w:r>
      </w:hyperlink>
    </w:p>
    <w:p w14:paraId="7061B19E" w14:textId="77777777" w:rsidR="00D07C54" w:rsidRPr="00D07C54" w:rsidRDefault="00D07C54" w:rsidP="00D07C54">
      <w:pPr>
        <w:pStyle w:val="Default"/>
        <w:rPr>
          <w:rFonts w:asciiTheme="minorHAnsi" w:hAnsiTheme="minorHAnsi" w:cstheme="minorHAnsi"/>
        </w:rPr>
      </w:pPr>
    </w:p>
    <w:p w14:paraId="20F70713" w14:textId="77777777" w:rsidR="00D07C54" w:rsidRPr="00D07C54" w:rsidRDefault="00D07C54" w:rsidP="00D07C54">
      <w:pPr>
        <w:pStyle w:val="Default"/>
        <w:rPr>
          <w:rFonts w:asciiTheme="minorHAnsi" w:hAnsiTheme="minorHAnsi" w:cstheme="minorHAnsi"/>
        </w:rPr>
      </w:pPr>
      <w:r w:rsidRPr="00D07C54">
        <w:rPr>
          <w:rFonts w:asciiTheme="minorHAnsi" w:hAnsiTheme="minorHAnsi" w:cstheme="minorHAnsi"/>
        </w:rPr>
        <w:t xml:space="preserve">There are loads more great videos of the ESA (European Space Agency) YouTube channel and some specifically designed for kids. Check out some of these (make sure you find the English versions, unless you want to test your language skills too!) </w:t>
      </w:r>
    </w:p>
    <w:p w14:paraId="16E7B4E7" w14:textId="77777777" w:rsidR="00D07C54" w:rsidRDefault="00D07C54" w:rsidP="00D07C54">
      <w:pPr>
        <w:rPr>
          <w:rFonts w:cstheme="minorHAnsi"/>
          <w:sz w:val="24"/>
          <w:szCs w:val="24"/>
        </w:rPr>
      </w:pPr>
    </w:p>
    <w:p w14:paraId="3FD73127" w14:textId="01D8133D" w:rsidR="00D07C54" w:rsidRDefault="00D07C54" w:rsidP="00D07C54">
      <w:pPr>
        <w:rPr>
          <w:rFonts w:cstheme="minorHAnsi"/>
          <w:sz w:val="24"/>
          <w:szCs w:val="24"/>
        </w:rPr>
      </w:pPr>
      <w:hyperlink r:id="rId11" w:history="1">
        <w:r w:rsidRPr="008272C2">
          <w:rPr>
            <w:rStyle w:val="Hyperlink"/>
            <w:rFonts w:cstheme="minorHAnsi"/>
            <w:sz w:val="24"/>
            <w:szCs w:val="24"/>
          </w:rPr>
          <w:t>https://www.youtube.com/user/ESA/search?query=paxi</w:t>
        </w:r>
      </w:hyperlink>
    </w:p>
    <w:sectPr w:rsidR="00D07C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49D0" w14:textId="77777777" w:rsidR="00E27E39" w:rsidRDefault="00E27E39" w:rsidP="002879B3">
      <w:pPr>
        <w:spacing w:after="0" w:line="240" w:lineRule="auto"/>
      </w:pPr>
      <w:r>
        <w:separator/>
      </w:r>
    </w:p>
  </w:endnote>
  <w:endnote w:type="continuationSeparator" w:id="0">
    <w:p w14:paraId="48B92A13" w14:textId="77777777" w:rsidR="00E27E39" w:rsidRDefault="00E27E39" w:rsidP="0028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7BE7" w14:textId="77777777" w:rsidR="00E27E39" w:rsidRDefault="00E27E39" w:rsidP="002879B3">
      <w:pPr>
        <w:spacing w:after="0" w:line="240" w:lineRule="auto"/>
      </w:pPr>
      <w:r>
        <w:separator/>
      </w:r>
    </w:p>
  </w:footnote>
  <w:footnote w:type="continuationSeparator" w:id="0">
    <w:p w14:paraId="397E5D16" w14:textId="77777777" w:rsidR="00E27E39" w:rsidRDefault="00E27E39" w:rsidP="0028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D56A9C"/>
    <w:multiLevelType w:val="hybridMultilevel"/>
    <w:tmpl w:val="277A7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1FE1"/>
    <w:multiLevelType w:val="hybridMultilevel"/>
    <w:tmpl w:val="81A2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072BA"/>
    <w:multiLevelType w:val="hybridMultilevel"/>
    <w:tmpl w:val="5150B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545390"/>
    <w:multiLevelType w:val="hybridMultilevel"/>
    <w:tmpl w:val="FD008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7E74"/>
    <w:multiLevelType w:val="hybridMultilevel"/>
    <w:tmpl w:val="D5465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D26C6"/>
    <w:multiLevelType w:val="hybridMultilevel"/>
    <w:tmpl w:val="CDCC7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BE2FBC"/>
    <w:multiLevelType w:val="hybridMultilevel"/>
    <w:tmpl w:val="8D7A1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16600"/>
    <w:multiLevelType w:val="hybridMultilevel"/>
    <w:tmpl w:val="0E509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AE56DA"/>
    <w:multiLevelType w:val="hybridMultilevel"/>
    <w:tmpl w:val="5874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0242E"/>
    <w:multiLevelType w:val="hybridMultilevel"/>
    <w:tmpl w:val="73E48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0ECD02"/>
    <w:multiLevelType w:val="hybridMultilevel"/>
    <w:tmpl w:val="B3BD29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206595"/>
    <w:multiLevelType w:val="hybridMultilevel"/>
    <w:tmpl w:val="9CFAD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BEA5C63"/>
    <w:multiLevelType w:val="hybridMultilevel"/>
    <w:tmpl w:val="20C69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CE36E2"/>
    <w:multiLevelType w:val="hybridMultilevel"/>
    <w:tmpl w:val="3136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E0A21"/>
    <w:multiLevelType w:val="hybridMultilevel"/>
    <w:tmpl w:val="64B26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4"/>
  </w:num>
  <w:num w:numId="5">
    <w:abstractNumId w:val="13"/>
  </w:num>
  <w:num w:numId="6">
    <w:abstractNumId w:val="6"/>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D8"/>
    <w:rsid w:val="002879B3"/>
    <w:rsid w:val="004B1E7F"/>
    <w:rsid w:val="008C72BB"/>
    <w:rsid w:val="00B323D8"/>
    <w:rsid w:val="00D07C54"/>
    <w:rsid w:val="00E161BD"/>
    <w:rsid w:val="00E27E39"/>
    <w:rsid w:val="00F8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3267"/>
  <w15:chartTrackingRefBased/>
  <w15:docId w15:val="{640A16C9-46C0-4089-8B5A-5504BEDA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B3"/>
    <w:rPr>
      <w:color w:val="0563C1" w:themeColor="hyperlink"/>
      <w:u w:val="single"/>
    </w:rPr>
  </w:style>
  <w:style w:type="paragraph" w:styleId="ListParagraph">
    <w:name w:val="List Paragraph"/>
    <w:basedOn w:val="Normal"/>
    <w:uiPriority w:val="34"/>
    <w:qFormat/>
    <w:rsid w:val="002879B3"/>
    <w:pPr>
      <w:ind w:left="720"/>
      <w:contextualSpacing/>
    </w:pPr>
  </w:style>
  <w:style w:type="paragraph" w:styleId="Header">
    <w:name w:val="header"/>
    <w:basedOn w:val="Normal"/>
    <w:link w:val="HeaderChar"/>
    <w:uiPriority w:val="99"/>
    <w:unhideWhenUsed/>
    <w:rsid w:val="0028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B3"/>
  </w:style>
  <w:style w:type="paragraph" w:styleId="Footer">
    <w:name w:val="footer"/>
    <w:basedOn w:val="Normal"/>
    <w:link w:val="FooterChar"/>
    <w:uiPriority w:val="99"/>
    <w:unhideWhenUsed/>
    <w:rsid w:val="0028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B3"/>
  </w:style>
  <w:style w:type="paragraph" w:customStyle="1" w:styleId="Default">
    <w:name w:val="Default"/>
    <w:rsid w:val="00E161BD"/>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D0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zVnU7I4_W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imatedscience.co.uk/ispring/ks3/6_sp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ESA/search?query=paxi" TargetMode="External"/><Relationship Id="rId5" Type="http://schemas.openxmlformats.org/officeDocument/2006/relationships/footnotes" Target="footnotes.xml"/><Relationship Id="rId10" Type="http://schemas.openxmlformats.org/officeDocument/2006/relationships/hyperlink" Target="https://www.youtube.com/watch?v=WOD1hT0fhyw" TargetMode="External"/><Relationship Id="rId4" Type="http://schemas.openxmlformats.org/officeDocument/2006/relationships/webSettings" Target="webSettings.xml"/><Relationship Id="rId9" Type="http://schemas.openxmlformats.org/officeDocument/2006/relationships/hyperlink" Target="https://www.youtube.com/watch?v=zR3Igc3Rh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3</cp:revision>
  <dcterms:created xsi:type="dcterms:W3CDTF">2020-06-09T13:19:00Z</dcterms:created>
  <dcterms:modified xsi:type="dcterms:W3CDTF">2020-06-09T13:28:00Z</dcterms:modified>
</cp:coreProperties>
</file>